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е-ли-знаем-об-огнетушителе"/>
    <w:p>
      <w:pPr>
        <w:pStyle w:val="Heading3"/>
      </w:pPr>
      <w:r>
        <w:t xml:space="preserve">Все ли знаем об огнетушителе?</w:t>
      </w:r>
    </w:p>
    <w:p>
      <w:pPr>
        <w:pStyle w:val="FirstParagraph"/>
      </w:pPr>
      <w:r>
        <w:t xml:space="preserve">10.02.2025</w:t>
      </w:r>
    </w:p>
    <w:p>
      <w:pPr>
        <w:pStyle w:val="BodyText"/>
      </w:pPr>
      <w:r>
        <w:t xml:space="preserve">Еще в школе нам начинают рассказывать, как и когда пользоваться таким устройством. Его можно встретить на разных предприятиях, в любых офисных зданиях, в автомобилях и общественном транспорте. Он может спасти жизни огромному количеству людей. И естественно, у огнетушителя есть день, когда его, собственно и придумали!</w:t>
      </w:r>
    </w:p>
    <w:p>
      <w:pPr>
        <w:pStyle w:val="BodyText"/>
      </w:pPr>
      <w:r>
        <w:t xml:space="preserve">Именно в этот день, 7 февраля 1863 года американский инженер Алан Крей запатентовал устройство для тушения пожаров. Поэтому, друзья, поздравляем вас с днем огнетушителя!</w:t>
      </w:r>
    </w:p>
    <w:p>
      <w:pPr>
        <w:pStyle w:val="BodyText"/>
      </w:pPr>
      <w:r>
        <w:t xml:space="preserve">Сейчас производство огнетушителей поставлено на конвейер. А в самом начале, еще в XVII веке «прототипами» огнетушителей были стеклянные колбы с водой. В начале XVIII столетия появились бочковые огнетушители. В 1815 году устройства для тушения пожаров начали наполнять растворами калия, квасцами, мыльным раствором.</w:t>
      </w:r>
    </w:p>
    <w:p>
      <w:pPr>
        <w:pStyle w:val="BodyText"/>
      </w:pPr>
      <w:r>
        <w:t xml:space="preserve">В России в конце XIX века изобретатель Наум Шефталь придумал взрывной огнетушитель «Пожарогаз». Устройство представляло собой шестигранную емкость, заполненную противопожарными (гасильными) веществами. Внутри коробки также находился картонный стакан с солями и патрон с порохом. От него наружу вводился бикфордов шнур с пороховой ниткой. В 1904 году инженер россиянин А. Лоран изобрел пенный огнетушитель. Позже возникли порошковые и углекислотные огнетушители.</w:t>
      </w:r>
    </w:p>
    <w:p>
      <w:pPr>
        <w:pStyle w:val="BodyText"/>
      </w:pPr>
      <w:r>
        <w:t xml:space="preserve">Интересные факты:</w:t>
      </w:r>
    </w:p>
    <w:p>
      <w:pPr>
        <w:pStyle w:val="BodyText"/>
      </w:pPr>
      <w:r>
        <w:t xml:space="preserve">• Наум Шефталь предлагал распустить затратную по содержанию пожарную дружину, а вместо нее установить на улицах Москвы будки с пожарогасами, которыми бы могли воспользоваться горожане в случае пожара. Идея не нашла одобрения у администрации города.</w:t>
      </w:r>
    </w:p>
    <w:p>
      <w:pPr>
        <w:pStyle w:val="BodyText"/>
      </w:pPr>
      <w:r>
        <w:t xml:space="preserve">• Огнетушители окрашивают в красный цвет. Он не зря является цветом опасности – человеческий взгляд его различает лучше других оттенков и видит дальше любого другого цвета.</w:t>
      </w:r>
    </w:p>
    <w:p>
      <w:pPr>
        <w:pStyle w:val="BodyText"/>
      </w:pPr>
      <w:r>
        <w:t xml:space="preserve">• Самый маленький в мире огнетушитель называется «Pingy». Внешне он похож на гранату. Его длина всего 14 сантиметров. А вес один килограмм. Его задача - тушение пламени на начальном этапе. Он взрывается при перепаде давления. И содержимое обрушивается на очаг возгорания.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http://tsaricino.mos.ru/safety-and-security/gochs-i-pb-informiuet/detail/12799068.html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799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799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2025-02-10T07:59:50Z</dcterms:created>
  <dcterms:modified xsi:type="dcterms:W3CDTF">2025-02-10T07:59:50Z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